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7E" w:rsidRPr="006F7E7E" w:rsidRDefault="006F7E7E" w:rsidP="006F7E7E">
      <w:pPr>
        <w:widowControl w:val="0"/>
        <w:spacing w:after="0" w:line="240" w:lineRule="auto"/>
        <w:ind w:right="-6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F7E7E">
        <w:rPr>
          <w:rFonts w:ascii="Times New Roman" w:eastAsia="Times New Roman" w:hAnsi="Times New Roman" w:cs="Times New Roman"/>
          <w:i/>
          <w:sz w:val="24"/>
          <w:szCs w:val="24"/>
        </w:rPr>
        <w:t>QLKH.CTĐT.01</w:t>
      </w:r>
    </w:p>
    <w:p w:rsidR="006F7E7E" w:rsidRPr="006F7E7E" w:rsidRDefault="006F7E7E" w:rsidP="006F7E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E7E" w:rsidRPr="006F7E7E" w:rsidRDefault="006F7E7E" w:rsidP="006F7E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7E7E">
        <w:rPr>
          <w:rFonts w:ascii="Times New Roman" w:eastAsia="Calibri" w:hAnsi="Times New Roman" w:cs="Times New Roman"/>
          <w:b/>
          <w:sz w:val="24"/>
          <w:szCs w:val="24"/>
        </w:rPr>
        <w:t>PHỤ LỤC 1 – MẪU CHUẨN ĐẦU RA</w:t>
      </w:r>
    </w:p>
    <w:p w:rsidR="006F7E7E" w:rsidRPr="006F7E7E" w:rsidRDefault="006F7E7E" w:rsidP="006F7E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72" w:type="dxa"/>
        <w:tblInd w:w="-26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43"/>
        <w:gridCol w:w="5529"/>
      </w:tblGrid>
      <w:tr w:rsidR="006F7E7E" w:rsidRPr="006F7E7E" w:rsidTr="00A8183B">
        <w:tc>
          <w:tcPr>
            <w:tcW w:w="4343" w:type="dxa"/>
          </w:tcPr>
          <w:p w:rsidR="006F7E7E" w:rsidRPr="006F7E7E" w:rsidRDefault="006F7E7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7E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BỘ GIÁO DỤC VÀ ĐÀO TẠO</w:t>
            </w:r>
          </w:p>
          <w:p w:rsidR="006F7E7E" w:rsidRPr="006F7E7E" w:rsidRDefault="006F7E7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7E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TRƯỜNG ĐẠI HỌC THƯƠNG MẠI</w:t>
            </w:r>
          </w:p>
          <w:p w:rsidR="006F7E7E" w:rsidRPr="006F7E7E" w:rsidRDefault="006F7E7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7E7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AFECE9" wp14:editId="7B2084E7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93345</wp:posOffset>
                      </wp:positionV>
                      <wp:extent cx="1306195" cy="0"/>
                      <wp:effectExtent l="0" t="0" r="27305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A9FE0" id="Straight Connector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7.35pt" to="15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CH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5529" w:type="dxa"/>
          </w:tcPr>
          <w:p w:rsidR="006F7E7E" w:rsidRPr="006F7E7E" w:rsidRDefault="006F7E7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7E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CỘNG HÒA XÃ HỘI CHỦ NGHĨA VIỆT NA</w:t>
            </w:r>
            <w:r w:rsidRPr="006F7E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M</w:t>
            </w:r>
          </w:p>
          <w:p w:rsidR="006F7E7E" w:rsidRPr="006F7E7E" w:rsidRDefault="006F7E7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7E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Độc lập - Tự do - Hạnh phúc</w:t>
            </w:r>
          </w:p>
          <w:p w:rsidR="006F7E7E" w:rsidRPr="006F7E7E" w:rsidRDefault="006F7E7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F7E7E" w:rsidRPr="006F7E7E" w:rsidRDefault="006F7E7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7E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977F17" wp14:editId="33F361DC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1270</wp:posOffset>
                      </wp:positionV>
                      <wp:extent cx="1285875" cy="0"/>
                      <wp:effectExtent l="12700" t="7620" r="6350" b="1143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53CAC" id="Straight Connector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.1pt" to="174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/0XHwIAADg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"/>
                  </w:pict>
                </mc:Fallback>
              </mc:AlternateContent>
            </w:r>
          </w:p>
        </w:tc>
      </w:tr>
    </w:tbl>
    <w:p w:rsidR="006F7E7E" w:rsidRPr="006F7E7E" w:rsidRDefault="006F7E7E" w:rsidP="006F7E7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523908731"/>
      <w:r w:rsidRPr="006F7E7E">
        <w:rPr>
          <w:rFonts w:ascii="Times New Roman" w:eastAsia="Times New Roman" w:hAnsi="Times New Roman" w:cs="Times New Roman"/>
          <w:b/>
          <w:sz w:val="28"/>
          <w:szCs w:val="28"/>
        </w:rPr>
        <w:t>CHUẨN ĐẦU RA CHƯƠNG TRÌNH ĐÀO TẠO</w:t>
      </w:r>
      <w:bookmarkEnd w:id="0"/>
    </w:p>
    <w:p w:rsidR="006F7E7E" w:rsidRDefault="006F7E7E" w:rsidP="006F7E7E">
      <w:pPr>
        <w:widowControl w:val="0"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523908732"/>
      <w:r>
        <w:rPr>
          <w:rFonts w:ascii="Times New Roman" w:eastAsia="Times New Roman" w:hAnsi="Times New Roman" w:cs="Times New Roman"/>
          <w:b/>
          <w:sz w:val="28"/>
          <w:szCs w:val="28"/>
        </w:rPr>
        <w:t>Ngành đào tạo:</w:t>
      </w:r>
      <w:r w:rsidRPr="006F7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2" w:name="_Toc523908733"/>
      <w:bookmarkEnd w:id="1"/>
    </w:p>
    <w:p w:rsidR="006F7E7E" w:rsidRDefault="006F7E7E" w:rsidP="006F7E7E">
      <w:pPr>
        <w:widowControl w:val="0"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Chuyên ngành đào tạo:</w:t>
      </w:r>
      <w:bookmarkEnd w:id="2"/>
    </w:p>
    <w:p w:rsidR="006F7E7E" w:rsidRPr="006F7E7E" w:rsidRDefault="006F7E7E" w:rsidP="006F7E7E">
      <w:pPr>
        <w:widowControl w:val="0"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Trình độ đào tạo:</w:t>
      </w:r>
    </w:p>
    <w:p w:rsidR="006F7E7E" w:rsidRPr="006F7E7E" w:rsidRDefault="006F7E7E" w:rsidP="006F7E7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Toc523908734"/>
      <w:r w:rsidRPr="006F7E7E">
        <w:rPr>
          <w:rFonts w:ascii="Times New Roman" w:eastAsia="Times New Roman" w:hAnsi="Times New Roman" w:cs="Times New Roman"/>
          <w:i/>
          <w:sz w:val="24"/>
          <w:szCs w:val="24"/>
        </w:rPr>
        <w:t>(Ban hành kèm theo Quyết định số .../QĐ-ĐHTM ngày  … tháng …  năm …</w:t>
      </w:r>
      <w:bookmarkEnd w:id="3"/>
    </w:p>
    <w:p w:rsidR="006F7E7E" w:rsidRPr="006F7E7E" w:rsidRDefault="006F7E7E" w:rsidP="006F7E7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Toc523908735"/>
      <w:r w:rsidRPr="006F7E7E">
        <w:rPr>
          <w:rFonts w:ascii="Times New Roman" w:eastAsia="Times New Roman" w:hAnsi="Times New Roman" w:cs="Times New Roman"/>
          <w:i/>
          <w:sz w:val="24"/>
          <w:szCs w:val="24"/>
        </w:rPr>
        <w:t>của Hiệu trưởng Trường Đại học Thương mại)</w:t>
      </w:r>
      <w:bookmarkEnd w:id="4"/>
    </w:p>
    <w:p w:rsidR="006F7E7E" w:rsidRPr="006F7E7E" w:rsidRDefault="006F7E7E" w:rsidP="006F7E7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E7E" w:rsidRPr="006F7E7E" w:rsidRDefault="006F7E7E" w:rsidP="006F7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E7E">
        <w:rPr>
          <w:rFonts w:ascii="Times New Roman" w:eastAsia="Times New Roman" w:hAnsi="Times New Roman" w:cs="Times New Roman"/>
          <w:b/>
          <w:bCs/>
          <w:sz w:val="24"/>
          <w:szCs w:val="24"/>
        </w:rPr>
        <w:t>1. Giới thiệu về chương trình đào tạo</w:t>
      </w:r>
    </w:p>
    <w:p w:rsidR="006F7E7E" w:rsidRPr="006F7E7E" w:rsidRDefault="006F7E7E" w:rsidP="006F7E7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E7E">
        <w:rPr>
          <w:rFonts w:ascii="Times New Roman" w:eastAsia="Times New Roman" w:hAnsi="Times New Roman" w:cs="Times New Roman"/>
          <w:bCs/>
          <w:sz w:val="24"/>
          <w:szCs w:val="24"/>
        </w:rPr>
        <w:t>- Tên ngành (chuyên ngành) đào tạo (tiếng Việt):</w:t>
      </w:r>
    </w:p>
    <w:p w:rsidR="006F7E7E" w:rsidRPr="006F7E7E" w:rsidRDefault="006F7E7E" w:rsidP="006F7E7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E7E">
        <w:rPr>
          <w:rFonts w:ascii="Times New Roman" w:eastAsia="Times New Roman" w:hAnsi="Times New Roman" w:cs="Times New Roman"/>
          <w:bCs/>
          <w:sz w:val="24"/>
          <w:szCs w:val="24"/>
        </w:rPr>
        <w:t xml:space="preserve">- Tên ngành (chuyên ngành) đào tạo (tiếng Anh): </w:t>
      </w:r>
    </w:p>
    <w:p w:rsidR="006F7E7E" w:rsidRPr="006F7E7E" w:rsidRDefault="006F7E7E" w:rsidP="006F7E7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E7E">
        <w:rPr>
          <w:rFonts w:ascii="Times New Roman" w:eastAsia="Times New Roman" w:hAnsi="Times New Roman" w:cs="Times New Roman"/>
          <w:bCs/>
          <w:sz w:val="24"/>
          <w:szCs w:val="24"/>
        </w:rPr>
        <w:t>- Trình độ đào tạo:</w:t>
      </w:r>
    </w:p>
    <w:p w:rsidR="006F7E7E" w:rsidRPr="006F7E7E" w:rsidRDefault="006F7E7E" w:rsidP="006F7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E7E">
        <w:rPr>
          <w:rFonts w:ascii="Times New Roman" w:eastAsia="Times New Roman" w:hAnsi="Times New Roman" w:cs="Times New Roman"/>
          <w:b/>
          <w:bCs/>
          <w:sz w:val="24"/>
          <w:szCs w:val="24"/>
        </w:rPr>
        <w:t>2. Mục tiêu của chương trình</w:t>
      </w:r>
    </w:p>
    <w:p w:rsidR="006F7E7E" w:rsidRPr="006F7E7E" w:rsidRDefault="006F7E7E" w:rsidP="006F7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Yêu cầu về kiến thức </w:t>
      </w:r>
    </w:p>
    <w:p w:rsidR="006F7E7E" w:rsidRPr="006F7E7E" w:rsidRDefault="006F7E7E" w:rsidP="006F7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E7E">
        <w:rPr>
          <w:rFonts w:ascii="Times New Roman" w:eastAsia="Times New Roman" w:hAnsi="Times New Roman" w:cs="Times New Roman"/>
          <w:b/>
          <w:bCs/>
          <w:sz w:val="24"/>
          <w:szCs w:val="24"/>
        </w:rPr>
        <w:t>4. Yêu cầu về kỹ năng</w:t>
      </w:r>
    </w:p>
    <w:p w:rsidR="006F7E7E" w:rsidRPr="006F7E7E" w:rsidRDefault="006F7E7E" w:rsidP="006F7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E7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F7E7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. </w:t>
      </w:r>
      <w:r w:rsidRPr="006F7E7E">
        <w:rPr>
          <w:rFonts w:ascii="Times New Roman" w:eastAsia="Times New Roman" w:hAnsi="Times New Roman" w:cs="Times New Roman"/>
          <w:b/>
          <w:sz w:val="24"/>
          <w:szCs w:val="24"/>
        </w:rPr>
        <w:t>Yêu cầu</w:t>
      </w:r>
      <w:r w:rsidRPr="006F7E7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về </w:t>
      </w:r>
      <w:r w:rsidRPr="006F7E7E">
        <w:rPr>
          <w:rFonts w:ascii="Times New Roman" w:eastAsia="Times New Roman" w:hAnsi="Times New Roman" w:cs="Times New Roman"/>
          <w:b/>
          <w:sz w:val="24"/>
          <w:szCs w:val="24"/>
        </w:rPr>
        <w:t>thái độ</w:t>
      </w:r>
    </w:p>
    <w:p w:rsidR="006F7E7E" w:rsidRPr="006F7E7E" w:rsidRDefault="006F7E7E" w:rsidP="006F7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E7E">
        <w:rPr>
          <w:rFonts w:ascii="Times New Roman" w:eastAsia="Times New Roman" w:hAnsi="Times New Roman" w:cs="Times New Roman"/>
          <w:b/>
          <w:sz w:val="24"/>
          <w:szCs w:val="24"/>
        </w:rPr>
        <w:t>7. Yêu cầu về năng lực tự chủ và trách nhiệm</w:t>
      </w:r>
    </w:p>
    <w:p w:rsidR="006F7E7E" w:rsidRPr="006F7E7E" w:rsidRDefault="006F7E7E" w:rsidP="006F7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6F7E7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6F7E7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 Vị trí làm việc của người học sau khi tốt nghiệp</w:t>
      </w:r>
    </w:p>
    <w:p w:rsidR="006F7E7E" w:rsidRPr="006F7E7E" w:rsidRDefault="006F7E7E" w:rsidP="006F7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6F7E7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6F7E7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. Khả năng học tập, nâng cao trình độ sau khi ra tốt nghiệp</w:t>
      </w:r>
    </w:p>
    <w:p w:rsidR="006F7E7E" w:rsidRPr="006F7E7E" w:rsidRDefault="006F7E7E" w:rsidP="006F7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6F7E7E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6F7E7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. Các chương trình, chuẩn đầu ra quốc tế đã tham khảo</w:t>
      </w:r>
    </w:p>
    <w:p w:rsidR="006F7E7E" w:rsidRPr="006F7E7E" w:rsidRDefault="006F7E7E" w:rsidP="006F7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F7E7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F7E7E">
        <w:rPr>
          <w:rFonts w:ascii="Times New Roman" w:eastAsia="Times New Roman" w:hAnsi="Times New Roman" w:cs="Times New Roman"/>
          <w:sz w:val="24"/>
          <w:szCs w:val="24"/>
          <w:lang w:val="de-DE"/>
        </w:rPr>
        <w:t>.1. T</w:t>
      </w:r>
      <w:r w:rsidRPr="006F7E7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rong nước</w:t>
      </w:r>
    </w:p>
    <w:p w:rsidR="006F7E7E" w:rsidRPr="006F7E7E" w:rsidRDefault="006F7E7E" w:rsidP="006F7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F7E7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F7E7E">
        <w:rPr>
          <w:rFonts w:ascii="Times New Roman" w:eastAsia="Times New Roman" w:hAnsi="Times New Roman" w:cs="Times New Roman"/>
          <w:sz w:val="24"/>
          <w:szCs w:val="24"/>
          <w:lang w:val="de-DE"/>
        </w:rPr>
        <w:t>.2. Ngoài nước</w:t>
      </w:r>
    </w:p>
    <w:p w:rsidR="006F7E7E" w:rsidRPr="006F7E7E" w:rsidRDefault="006F7E7E" w:rsidP="006F7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Pr="006F7E7E" w:rsidRDefault="006F7E7E" w:rsidP="006F7E7E">
      <w:pPr>
        <w:widowControl w:val="0"/>
        <w:tabs>
          <w:tab w:val="center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</w:pPr>
    </w:p>
    <w:p w:rsidR="006F7E7E" w:rsidRDefault="006F7E7E" w:rsidP="006F7E7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587"/>
      </w:tblGrid>
      <w:tr w:rsidR="006F7E7E" w:rsidRPr="005A029E" w:rsidTr="00A8183B">
        <w:tc>
          <w:tcPr>
            <w:tcW w:w="4785" w:type="dxa"/>
          </w:tcPr>
          <w:p w:rsidR="006F7E7E" w:rsidRPr="005A029E" w:rsidRDefault="006F7E7E" w:rsidP="00A8183B">
            <w:pPr>
              <w:widowControl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A029E">
              <w:rPr>
                <w:rFonts w:eastAsia="Calibri" w:cs="Times New Roman"/>
                <w:b/>
                <w:sz w:val="24"/>
                <w:szCs w:val="24"/>
              </w:rPr>
              <w:t>HIỆU TRƯỞNG</w:t>
            </w:r>
          </w:p>
          <w:p w:rsidR="006F7E7E" w:rsidRPr="005A029E" w:rsidRDefault="006F7E7E" w:rsidP="00A8183B">
            <w:pPr>
              <w:widowControl w:val="0"/>
              <w:tabs>
                <w:tab w:val="center" w:pos="6660"/>
                <w:tab w:val="center" w:pos="7320"/>
              </w:tabs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5A029E">
              <w:rPr>
                <w:rFonts w:eastAsia="Calibri" w:cs="Times New Roman"/>
                <w:i/>
                <w:sz w:val="24"/>
                <w:szCs w:val="24"/>
              </w:rPr>
              <w:t>(Ký và ghi rõ họ tên)</w:t>
            </w:r>
          </w:p>
          <w:p w:rsidR="006F7E7E" w:rsidRPr="005A029E" w:rsidRDefault="006F7E7E" w:rsidP="00A8183B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7E7E" w:rsidRPr="005A029E" w:rsidRDefault="006F7E7E" w:rsidP="00A8183B">
            <w:pPr>
              <w:widowControl w:val="0"/>
              <w:tabs>
                <w:tab w:val="center" w:pos="6660"/>
                <w:tab w:val="center" w:pos="7320"/>
              </w:tabs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5A029E">
              <w:rPr>
                <w:rFonts w:eastAsia="Calibri" w:cs="Times New Roman"/>
                <w:b/>
                <w:color w:val="000000"/>
                <w:sz w:val="24"/>
                <w:szCs w:val="24"/>
              </w:rPr>
              <w:t>TRƯỞNG ĐƠN VỊ</w:t>
            </w:r>
          </w:p>
          <w:p w:rsidR="006F7E7E" w:rsidRPr="005A029E" w:rsidRDefault="006F7E7E" w:rsidP="00A8183B">
            <w:pPr>
              <w:widowControl w:val="0"/>
              <w:tabs>
                <w:tab w:val="center" w:pos="6660"/>
                <w:tab w:val="center" w:pos="7320"/>
              </w:tabs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5A029E">
              <w:rPr>
                <w:rFonts w:eastAsia="Calibri" w:cs="Times New Roman"/>
                <w:i/>
                <w:sz w:val="24"/>
                <w:szCs w:val="24"/>
              </w:rPr>
              <w:t>(Ký và ghi rõ họ tên)</w:t>
            </w:r>
          </w:p>
          <w:p w:rsidR="006F7E7E" w:rsidRPr="005A029E" w:rsidRDefault="006F7E7E" w:rsidP="00A8183B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5A02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7E7E" w:rsidRDefault="006F7E7E" w:rsidP="006F7E7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029E" w:rsidRPr="005A029E" w:rsidRDefault="005A029E" w:rsidP="005A029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QLKH.CTĐT.08</w:t>
      </w:r>
    </w:p>
    <w:p w:rsidR="005A029E" w:rsidRPr="005A029E" w:rsidRDefault="005A029E" w:rsidP="005A02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29E" w:rsidRPr="005A029E" w:rsidRDefault="005A029E" w:rsidP="005A02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b/>
          <w:sz w:val="24"/>
          <w:szCs w:val="24"/>
        </w:rPr>
        <w:t>PHỤ LỤC 8 – MẪU CHƯƠNG TRÌNH ĐÀO TẠO TRÌNH ĐỘ THẠC SĨ, TIẾN SĨ</w:t>
      </w:r>
    </w:p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290" w:type="pct"/>
        <w:tblInd w:w="-176" w:type="dxa"/>
        <w:tblLook w:val="01E0" w:firstRow="1" w:lastRow="1" w:firstColumn="1" w:lastColumn="1" w:noHBand="0" w:noVBand="0"/>
      </w:tblPr>
      <w:tblGrid>
        <w:gridCol w:w="4330"/>
        <w:gridCol w:w="5375"/>
      </w:tblGrid>
      <w:tr w:rsidR="005A029E" w:rsidRPr="005A029E" w:rsidTr="00A8183B">
        <w:trPr>
          <w:trHeight w:val="962"/>
        </w:trPr>
        <w:tc>
          <w:tcPr>
            <w:tcW w:w="2231" w:type="pct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BỘ GIÁO DỤC - ĐÀO TẠO</w:t>
            </w:r>
          </w:p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AA0645" wp14:editId="0FBF5BE9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239395</wp:posOffset>
                      </wp:positionV>
                      <wp:extent cx="1098550" cy="0"/>
                      <wp:effectExtent l="9525" t="12065" r="6350" b="6985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450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60.25pt;margin-top:18.85pt;width: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"/>
                  </w:pict>
                </mc:Fallback>
              </mc:AlternateContent>
            </w:r>
            <w:r w:rsidRPr="005A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ĐẠI HỌC THƯƠNG MẠI</w:t>
            </w:r>
          </w:p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pct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CỘNG HÒA XÃ HỘI CHỦ NGHĨA VIỆT NAM</w:t>
            </w:r>
            <w:r w:rsidRPr="005A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5A029E" w:rsidRPr="005E2487" w:rsidRDefault="005A029E" w:rsidP="005E2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5C120" wp14:editId="183ECD68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-2540</wp:posOffset>
                      </wp:positionV>
                      <wp:extent cx="1803400" cy="0"/>
                      <wp:effectExtent l="6350" t="12065" r="9525" b="6985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0A3B1" id="Straight Arrow Connector 22" o:spid="_x0000_s1026" type="#_x0000_t32" style="position:absolute;margin-left:57.5pt;margin-top:-.2pt;width:14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asJwIAAEw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"/>
                  </w:pict>
                </mc:Fallback>
              </mc:AlternateContent>
            </w:r>
            <w:r w:rsidRPr="005A02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</w:p>
        </w:tc>
      </w:tr>
    </w:tbl>
    <w:p w:rsidR="005A029E" w:rsidRPr="005A029E" w:rsidRDefault="005A029E" w:rsidP="005A029E">
      <w:pPr>
        <w:widowControl w:val="0"/>
        <w:spacing w:after="0" w:line="240" w:lineRule="auto"/>
        <w:ind w:right="-284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29E" w:rsidRPr="005A029E" w:rsidRDefault="005A029E" w:rsidP="005A02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29E">
        <w:rPr>
          <w:rFonts w:ascii="Times New Roman" w:eastAsia="Times New Roman" w:hAnsi="Times New Roman" w:cs="Times New Roman"/>
          <w:b/>
          <w:bCs/>
          <w:sz w:val="28"/>
          <w:szCs w:val="28"/>
        </w:rPr>
        <w:t>CHƯƠNG TRÌNH ĐÀO TẠO</w:t>
      </w:r>
    </w:p>
    <w:p w:rsidR="005A029E" w:rsidRPr="005A029E" w:rsidRDefault="005A029E" w:rsidP="005A02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i/>
          <w:sz w:val="24"/>
          <w:szCs w:val="24"/>
        </w:rPr>
        <w:t>(Ban hành theo Quyết định số …  ngày …tháng…năm…</w:t>
      </w:r>
    </w:p>
    <w:p w:rsidR="005A029E" w:rsidRPr="005A029E" w:rsidRDefault="005A029E" w:rsidP="005A02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i/>
          <w:sz w:val="24"/>
          <w:szCs w:val="24"/>
        </w:rPr>
        <w:t>của Hiệu trưởng Trường Đại học Thương mại )</w:t>
      </w:r>
    </w:p>
    <w:p w:rsidR="005A029E" w:rsidRPr="005A029E" w:rsidRDefault="005A029E" w:rsidP="005A029E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</w:p>
    <w:p w:rsidR="005A029E" w:rsidRPr="005A029E" w:rsidRDefault="005A029E" w:rsidP="005A029E">
      <w:pPr>
        <w:widowControl w:val="0"/>
        <w:spacing w:after="0" w:line="240" w:lineRule="auto"/>
        <w:ind w:left="698" w:firstLine="720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b/>
          <w:sz w:val="24"/>
          <w:szCs w:val="24"/>
        </w:rPr>
        <w:t xml:space="preserve">Tên chương trình đào tạo: </w:t>
      </w:r>
    </w:p>
    <w:p w:rsidR="005A029E" w:rsidRPr="005A029E" w:rsidRDefault="005A029E" w:rsidP="005A029E">
      <w:pPr>
        <w:widowControl w:val="0"/>
        <w:spacing w:after="0" w:line="240" w:lineRule="auto"/>
        <w:ind w:firstLine="1418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b/>
          <w:sz w:val="24"/>
          <w:szCs w:val="24"/>
        </w:rPr>
        <w:t xml:space="preserve">Trình độ đào tạo: </w:t>
      </w:r>
    </w:p>
    <w:p w:rsidR="005A029E" w:rsidRPr="005A029E" w:rsidRDefault="005A029E" w:rsidP="005A029E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b/>
          <w:sz w:val="24"/>
          <w:szCs w:val="24"/>
        </w:rPr>
        <w:t xml:space="preserve">Ngành đào tạo:                  </w:t>
      </w:r>
      <w:r w:rsidRPr="005A029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Mã số: </w:t>
      </w:r>
    </w:p>
    <w:p w:rsidR="005A029E" w:rsidRPr="005A029E" w:rsidRDefault="005A029E" w:rsidP="005A029E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b/>
          <w:sz w:val="24"/>
          <w:szCs w:val="24"/>
        </w:rPr>
        <w:t xml:space="preserve">Chuyên ngành đào tạo: </w:t>
      </w:r>
    </w:p>
    <w:p w:rsidR="005A029E" w:rsidRPr="005A029E" w:rsidRDefault="005A029E" w:rsidP="005A029E">
      <w:pPr>
        <w:widowControl w:val="0"/>
        <w:spacing w:after="0" w:line="240" w:lineRule="auto"/>
        <w:ind w:right="-284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Mục tiêu đào tạo </w:t>
      </w:r>
    </w:p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b/>
          <w:bCs/>
          <w:sz w:val="24"/>
          <w:szCs w:val="24"/>
        </w:rPr>
        <w:t>2. Chuẩn đầu ra</w:t>
      </w:r>
    </w:p>
    <w:p w:rsidR="005A029E" w:rsidRPr="005A029E" w:rsidRDefault="005A029E" w:rsidP="005A029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5" w:name="_Toc523908737"/>
      <w:r w:rsidRPr="005A029E">
        <w:rPr>
          <w:rFonts w:ascii="Times New Roman" w:eastAsia="Times New Roman" w:hAnsi="Times New Roman" w:cs="Times New Roman"/>
          <w:iCs/>
          <w:sz w:val="24"/>
          <w:szCs w:val="24"/>
          <w:lang w:val="vi-VN"/>
        </w:rPr>
        <w:t>2.1. Kiến thức</w:t>
      </w:r>
      <w:bookmarkEnd w:id="5"/>
    </w:p>
    <w:p w:rsidR="005A029E" w:rsidRPr="005A029E" w:rsidRDefault="005A029E" w:rsidP="005A029E">
      <w:pPr>
        <w:widowControl w:val="0"/>
        <w:tabs>
          <w:tab w:val="left" w:pos="630"/>
          <w:tab w:val="left" w:pos="53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iCs/>
          <w:sz w:val="24"/>
          <w:szCs w:val="24"/>
        </w:rPr>
        <w:t>2.2. Kỹ năng</w:t>
      </w:r>
    </w:p>
    <w:p w:rsidR="005A029E" w:rsidRPr="005A029E" w:rsidRDefault="005A029E" w:rsidP="005A029E">
      <w:pPr>
        <w:widowControl w:val="0"/>
        <w:tabs>
          <w:tab w:val="left" w:pos="630"/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vi-VN"/>
        </w:rPr>
      </w:pPr>
      <w:r w:rsidRPr="005A029E">
        <w:rPr>
          <w:rFonts w:ascii="Times New Roman" w:eastAsia="Times New Roman" w:hAnsi="Times New Roman" w:cs="Times New Roman"/>
          <w:iCs/>
          <w:sz w:val="24"/>
          <w:szCs w:val="24"/>
          <w:lang w:val="vi-VN"/>
        </w:rPr>
        <w:t xml:space="preserve">2.3. </w:t>
      </w:r>
      <w:r w:rsidRPr="005A029E">
        <w:rPr>
          <w:rFonts w:ascii="Times New Roman" w:eastAsia="Times New Roman" w:hAnsi="Times New Roman" w:cs="Times New Roman"/>
          <w:iCs/>
          <w:sz w:val="24"/>
          <w:szCs w:val="24"/>
        </w:rPr>
        <w:t>Thái độ</w:t>
      </w:r>
      <w:r w:rsidRPr="005A029E">
        <w:rPr>
          <w:rFonts w:ascii="Times New Roman" w:eastAsia="Times New Roman" w:hAnsi="Times New Roman" w:cs="Times New Roman"/>
          <w:iCs/>
          <w:sz w:val="24"/>
          <w:szCs w:val="24"/>
          <w:lang w:val="vi-VN"/>
        </w:rPr>
        <w:t> </w:t>
      </w:r>
    </w:p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b/>
          <w:bCs/>
          <w:sz w:val="24"/>
          <w:szCs w:val="24"/>
        </w:rPr>
        <w:t>3. Yêu cầu đối với người dự tuyển</w:t>
      </w:r>
    </w:p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b/>
          <w:bCs/>
          <w:sz w:val="24"/>
          <w:szCs w:val="24"/>
        </w:rPr>
        <w:t>4. Điều kiện tốt nghiệp</w:t>
      </w:r>
    </w:p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A029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 Chương trình đào tạo</w:t>
      </w:r>
      <w:r w:rsidRPr="005A029E">
        <w:rPr>
          <w:rFonts w:ascii="Times New Roman" w:eastAsia="Times New Roman" w:hAnsi="Times New Roman" w:cs="Times New Roman"/>
          <w:b/>
          <w:sz w:val="24"/>
          <w:szCs w:val="24"/>
        </w:rPr>
        <w:t xml:space="preserve"> trình độ thạc sĩ</w:t>
      </w:r>
    </w:p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5A029E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5A029E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.1</w:t>
      </w:r>
      <w:r w:rsidRPr="005A029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A029E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Khái quát chương trình</w:t>
      </w:r>
    </w:p>
    <w:p w:rsidR="005A029E" w:rsidRPr="005A029E" w:rsidRDefault="005A029E" w:rsidP="005A029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02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Tổng số tín chỉ tích luỹ:</w:t>
      </w:r>
    </w:p>
    <w:p w:rsidR="005A029E" w:rsidRPr="005A029E" w:rsidRDefault="005A029E" w:rsidP="005A029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029E">
        <w:rPr>
          <w:rFonts w:ascii="Times New Roman" w:eastAsia="Calibri" w:hAnsi="Times New Roman" w:cs="Times New Roman"/>
          <w:color w:val="000000"/>
          <w:sz w:val="24"/>
          <w:szCs w:val="24"/>
        </w:rPr>
        <w:t>Kiến thức chung:</w:t>
      </w:r>
    </w:p>
    <w:p w:rsidR="005A029E" w:rsidRPr="005A029E" w:rsidRDefault="005A029E" w:rsidP="005A029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029E">
        <w:rPr>
          <w:rFonts w:ascii="Times New Roman" w:eastAsia="Calibri" w:hAnsi="Times New Roman" w:cs="Times New Roman"/>
          <w:color w:val="000000"/>
          <w:sz w:val="24"/>
          <w:szCs w:val="24"/>
        </w:rPr>
        <w:t>Kiến thức cơ sở ngành: BB: …; TC: …</w:t>
      </w:r>
    </w:p>
    <w:p w:rsidR="005A029E" w:rsidRPr="005A029E" w:rsidRDefault="005A029E" w:rsidP="005A029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029E">
        <w:rPr>
          <w:rFonts w:ascii="Times New Roman" w:eastAsia="Calibri" w:hAnsi="Times New Roman" w:cs="Times New Roman"/>
          <w:color w:val="000000"/>
          <w:sz w:val="24"/>
          <w:szCs w:val="24"/>
        </w:rPr>
        <w:t>Kiến thức chuyên ngành: BB: …; TC: …</w:t>
      </w:r>
    </w:p>
    <w:p w:rsidR="005A029E" w:rsidRPr="005A029E" w:rsidRDefault="005A029E" w:rsidP="005A029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02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Nghiên cứu khoa học: </w:t>
      </w:r>
    </w:p>
    <w:p w:rsidR="005A029E" w:rsidRPr="005A029E" w:rsidRDefault="005A029E" w:rsidP="005A029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5A029E">
        <w:rPr>
          <w:rFonts w:ascii="Times New Roman" w:eastAsia="Calibri" w:hAnsi="Times New Roman" w:cs="Times New Roman"/>
          <w:color w:val="000000"/>
          <w:sz w:val="24"/>
          <w:szCs w:val="24"/>
        </w:rPr>
        <w:t>Thực tập và làm tốt nghiệp:</w:t>
      </w:r>
    </w:p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i/>
          <w:sz w:val="24"/>
          <w:szCs w:val="24"/>
        </w:rPr>
        <w:t>5.2. Cấu trúc chương trình</w:t>
      </w:r>
    </w:p>
    <w:p w:rsidR="005A029E" w:rsidRPr="005A029E" w:rsidRDefault="005A029E" w:rsidP="005A029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02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* Đối với chương trình thạc sĩ: </w:t>
      </w:r>
    </w:p>
    <w:tbl>
      <w:tblPr>
        <w:tblW w:w="8905" w:type="dxa"/>
        <w:tblLook w:val="04A0" w:firstRow="1" w:lastRow="0" w:firstColumn="1" w:lastColumn="0" w:noHBand="0" w:noVBand="1"/>
      </w:tblPr>
      <w:tblGrid>
        <w:gridCol w:w="708"/>
        <w:gridCol w:w="5497"/>
        <w:gridCol w:w="1170"/>
        <w:gridCol w:w="1530"/>
      </w:tblGrid>
      <w:tr w:rsidR="005A029E" w:rsidRPr="005A029E" w:rsidTr="005E2487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 THỨC / HỌC PHẦN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 THỨC CHUNG (các HP bắt buộc)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Triết học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42,18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pháp nghiên cứu khoa học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 THỨC CƠ SỞ NGÀNH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học phần bắt buộc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61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Các học phần tự chọn (chọn 3 trong </w:t>
            </w:r>
            <w:r w:rsidR="00611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HP sau)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 THỨC CHUYÊN NGÀNH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học phần bắt buộc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học phần tự chọn (chọn 6 trong 12 HP sau)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NGHIÊN CỨU KHOA HỌC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BÁO CÁO THỰC TẾ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LUẬN VĂN TỐT NGHIỆP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29E" w:rsidRPr="005A029E" w:rsidTr="005E2487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9E" w:rsidRPr="005A029E" w:rsidRDefault="005A029E" w:rsidP="00A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A029E" w:rsidRPr="005E2487" w:rsidRDefault="005A029E" w:rsidP="005E24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02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* Đối với chương trình tiến sĩ: </w:t>
      </w:r>
    </w:p>
    <w:tbl>
      <w:tblPr>
        <w:tblW w:w="8910" w:type="dxa"/>
        <w:tblLook w:val="04A0" w:firstRow="1" w:lastRow="0" w:firstColumn="1" w:lastColumn="0" w:noHBand="0" w:noVBand="1"/>
      </w:tblPr>
      <w:tblGrid>
        <w:gridCol w:w="670"/>
        <w:gridCol w:w="7065"/>
        <w:gridCol w:w="1175"/>
      </w:tblGrid>
      <w:tr w:rsidR="005A029E" w:rsidRPr="005A029E" w:rsidTr="005E248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 THỨC / HỌC PHẦN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TC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học phần ở trình độ tiến sĩ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pháp nghiên cứu trong kinh tế và kinh doanh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Quản trị kinh doanh hiện đại (chọn 3 trong 5 chuyên đề):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Kiến thức chuyên sâu phục vụ cho viết luận án tiến sĩ: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029E" w:rsidRPr="005A029E" w:rsidTr="005E2487">
        <w:trPr>
          <w:trHeight w:val="10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Tên học phần tiến sĩ 3 có quyết định riêng cho từng khóa đào tạo căn cứ vào đề xuất của người hướng dẫn khoa học và ý kiến tư vấn của Hội đồng khoa học đào tạo tiến sĩ cấp bộ môn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chuyên đề tiến sĩ và tiểu luận tổng quan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Tiểu luận tổng quan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Các chuyên đề tiến sĩ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029E" w:rsidRPr="005A029E" w:rsidTr="005E2487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029E" w:rsidRPr="005A029E" w:rsidTr="005E2487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029E" w:rsidRPr="005A029E" w:rsidTr="005E2487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Nghiên cứu khoa học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Luận án tiến sĩ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  <w:tr w:rsidR="005A029E" w:rsidRPr="005A029E" w:rsidTr="005E248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số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i/>
          <w:sz w:val="24"/>
          <w:szCs w:val="24"/>
        </w:rPr>
        <w:t xml:space="preserve">5.3. Mô tả các học phần trong chương trình đào tạo </w:t>
      </w:r>
    </w:p>
    <w:p w:rsidR="005A029E" w:rsidRPr="005A029E" w:rsidRDefault="005A029E" w:rsidP="005A029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A029E">
        <w:rPr>
          <w:rFonts w:ascii="Times New Roman" w:eastAsia="Times New Roman" w:hAnsi="Times New Roman" w:cs="Times New Roman"/>
          <w:sz w:val="24"/>
          <w:szCs w:val="24"/>
          <w:lang w:eastAsia="vi-VN"/>
        </w:rPr>
        <w:t>Mục tiêu và tóm tắt nội dung chính của các học phần trong chương trình đào tạo</w:t>
      </w:r>
    </w:p>
    <w:p w:rsidR="005A029E" w:rsidRDefault="005A029E" w:rsidP="005A02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9E">
        <w:rPr>
          <w:rFonts w:ascii="Times New Roman" w:eastAsia="Calibri" w:hAnsi="Times New Roman" w:cs="Times New Roman"/>
          <w:b/>
          <w:sz w:val="24"/>
          <w:szCs w:val="24"/>
        </w:rPr>
        <w:t>6. Kế hoạch đào tạo</w:t>
      </w:r>
    </w:p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9E">
        <w:rPr>
          <w:rFonts w:ascii="Times New Roman" w:eastAsia="Calibri" w:hAnsi="Times New Roman" w:cs="Times New Roman"/>
          <w:sz w:val="24"/>
          <w:szCs w:val="24"/>
        </w:rPr>
        <w:t xml:space="preserve">Nêu rõ khung thời gian thực hiện từng học phần; giảng viên giảng dạy các học phần: ngành học chuyên ngành, trình độ đào tạo và chức danh của giảng viên.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4678"/>
        <w:gridCol w:w="1559"/>
      </w:tblGrid>
      <w:tr w:rsidR="005A029E" w:rsidRPr="005A029E" w:rsidTr="00A8183B">
        <w:tc>
          <w:tcPr>
            <w:tcW w:w="709" w:type="dxa"/>
            <w:vAlign w:val="center"/>
          </w:tcPr>
          <w:p w:rsidR="005A029E" w:rsidRPr="005A029E" w:rsidRDefault="005A029E" w:rsidP="005A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410" w:type="dxa"/>
            <w:vAlign w:val="center"/>
          </w:tcPr>
          <w:p w:rsidR="005A029E" w:rsidRPr="005A029E" w:rsidRDefault="005A029E" w:rsidP="005A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Kỳ học (Số TC)</w:t>
            </w:r>
          </w:p>
        </w:tc>
        <w:tc>
          <w:tcPr>
            <w:tcW w:w="4678" w:type="dxa"/>
            <w:vAlign w:val="center"/>
          </w:tcPr>
          <w:p w:rsidR="005A029E" w:rsidRPr="005A029E" w:rsidRDefault="005A029E" w:rsidP="005A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 kiến thức, học phần đào tạo</w:t>
            </w:r>
          </w:p>
        </w:tc>
        <w:tc>
          <w:tcPr>
            <w:tcW w:w="1559" w:type="dxa"/>
            <w:vAlign w:val="center"/>
          </w:tcPr>
          <w:p w:rsidR="005A029E" w:rsidRPr="005A029E" w:rsidRDefault="005A029E" w:rsidP="005A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Giảng viên</w:t>
            </w:r>
          </w:p>
        </w:tc>
      </w:tr>
      <w:tr w:rsidR="005A029E" w:rsidRPr="005A029E" w:rsidTr="00A8183B">
        <w:tc>
          <w:tcPr>
            <w:tcW w:w="709" w:type="dxa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Kì thứ nhất (...TC)</w:t>
            </w:r>
          </w:p>
        </w:tc>
        <w:tc>
          <w:tcPr>
            <w:tcW w:w="4678" w:type="dxa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29E" w:rsidRPr="005A029E" w:rsidTr="00A8183B">
        <w:tc>
          <w:tcPr>
            <w:tcW w:w="709" w:type="dxa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Kì thứ hai (...TC)</w:t>
            </w:r>
          </w:p>
        </w:tc>
        <w:tc>
          <w:tcPr>
            <w:tcW w:w="4678" w:type="dxa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29E" w:rsidRPr="005A029E" w:rsidTr="00A8183B">
        <w:tc>
          <w:tcPr>
            <w:tcW w:w="709" w:type="dxa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Kì thứ ba (...TC)</w:t>
            </w:r>
          </w:p>
        </w:tc>
        <w:tc>
          <w:tcPr>
            <w:tcW w:w="4678" w:type="dxa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29E" w:rsidRPr="005A029E" w:rsidTr="00A8183B">
        <w:tc>
          <w:tcPr>
            <w:tcW w:w="709" w:type="dxa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Kì thứ t</w:t>
            </w:r>
            <w:r w:rsidRPr="005A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ư</w:t>
            </w:r>
            <w:r w:rsidRPr="005A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(...TC)</w:t>
            </w:r>
          </w:p>
        </w:tc>
        <w:tc>
          <w:tcPr>
            <w:tcW w:w="4678" w:type="dxa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029E" w:rsidRPr="005A029E" w:rsidRDefault="005A029E" w:rsidP="00A81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9E">
        <w:rPr>
          <w:rFonts w:ascii="Times New Roman" w:eastAsia="Times New Roman" w:hAnsi="Times New Roman" w:cs="Times New Roman"/>
          <w:bCs/>
          <w:i/>
          <w:sz w:val="24"/>
          <w:szCs w:val="24"/>
        </w:rPr>
        <w:t>Lưu ý: Đóng kèm toàn bộ đề cương (mẫu số 4) các học phần trong CTĐT</w:t>
      </w:r>
    </w:p>
    <w:p w:rsidR="005A029E" w:rsidRPr="005A029E" w:rsidRDefault="005A029E" w:rsidP="005A02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587"/>
      </w:tblGrid>
      <w:tr w:rsidR="005A029E" w:rsidRPr="005A029E" w:rsidTr="00A8183B">
        <w:tc>
          <w:tcPr>
            <w:tcW w:w="4785" w:type="dxa"/>
          </w:tcPr>
          <w:p w:rsidR="005A029E" w:rsidRPr="005A029E" w:rsidRDefault="005A029E" w:rsidP="00A8183B">
            <w:pPr>
              <w:widowControl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A029E">
              <w:rPr>
                <w:rFonts w:eastAsia="Calibri" w:cs="Times New Roman"/>
                <w:b/>
                <w:sz w:val="24"/>
                <w:szCs w:val="24"/>
              </w:rPr>
              <w:t>HIỆU TRƯỞNG</w:t>
            </w:r>
          </w:p>
          <w:p w:rsidR="005A029E" w:rsidRPr="005A029E" w:rsidRDefault="005A029E" w:rsidP="00A8183B">
            <w:pPr>
              <w:widowControl w:val="0"/>
              <w:tabs>
                <w:tab w:val="center" w:pos="6660"/>
                <w:tab w:val="center" w:pos="7320"/>
              </w:tabs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5A029E">
              <w:rPr>
                <w:rFonts w:eastAsia="Calibri" w:cs="Times New Roman"/>
                <w:i/>
                <w:sz w:val="24"/>
                <w:szCs w:val="24"/>
              </w:rPr>
              <w:t>(Ký và ghi rõ họ tên)</w:t>
            </w:r>
          </w:p>
          <w:p w:rsidR="005A029E" w:rsidRPr="005A029E" w:rsidRDefault="005A029E" w:rsidP="00A8183B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029E" w:rsidRPr="005A029E" w:rsidRDefault="005A029E" w:rsidP="00A8183B">
            <w:pPr>
              <w:widowControl w:val="0"/>
              <w:tabs>
                <w:tab w:val="center" w:pos="6660"/>
                <w:tab w:val="center" w:pos="7320"/>
              </w:tabs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5A029E">
              <w:rPr>
                <w:rFonts w:eastAsia="Calibri" w:cs="Times New Roman"/>
                <w:b/>
                <w:color w:val="000000"/>
                <w:sz w:val="24"/>
                <w:szCs w:val="24"/>
              </w:rPr>
              <w:t>TRƯỞ</w:t>
            </w:r>
            <w:r w:rsidR="00BA5742">
              <w:rPr>
                <w:rFonts w:eastAsia="Calibri" w:cs="Times New Roman"/>
                <w:b/>
                <w:color w:val="000000"/>
                <w:sz w:val="24"/>
                <w:szCs w:val="24"/>
              </w:rPr>
              <w:t>NG KHOA</w:t>
            </w:r>
          </w:p>
          <w:p w:rsidR="005A029E" w:rsidRPr="005A029E" w:rsidRDefault="005A029E" w:rsidP="00A8183B">
            <w:pPr>
              <w:widowControl w:val="0"/>
              <w:tabs>
                <w:tab w:val="center" w:pos="6660"/>
                <w:tab w:val="center" w:pos="7320"/>
              </w:tabs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5A029E">
              <w:rPr>
                <w:rFonts w:eastAsia="Calibri" w:cs="Times New Roman"/>
                <w:i/>
                <w:sz w:val="24"/>
                <w:szCs w:val="24"/>
              </w:rPr>
              <w:t>(Ký và ghi rõ họ tên)</w:t>
            </w:r>
          </w:p>
          <w:p w:rsidR="005A029E" w:rsidRPr="005A029E" w:rsidRDefault="005A029E" w:rsidP="00A8183B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77CFE" w:rsidRPr="005A029E" w:rsidRDefault="00F77CFE">
      <w:pPr>
        <w:rPr>
          <w:rFonts w:ascii="Times New Roman" w:hAnsi="Times New Roman" w:cs="Times New Roman"/>
          <w:sz w:val="24"/>
          <w:szCs w:val="24"/>
        </w:rPr>
      </w:pPr>
    </w:p>
    <w:sectPr w:rsidR="00F77CFE" w:rsidRPr="005A029E" w:rsidSect="005E2487">
      <w:pgSz w:w="11909" w:h="16834" w:code="9"/>
      <w:pgMar w:top="864" w:right="1152" w:bottom="86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9E"/>
    <w:rsid w:val="0012584C"/>
    <w:rsid w:val="005A029E"/>
    <w:rsid w:val="005E2487"/>
    <w:rsid w:val="00611046"/>
    <w:rsid w:val="006F7E7E"/>
    <w:rsid w:val="00BA5742"/>
    <w:rsid w:val="00F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61232-805E-4D6C-A408-79A0E165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29E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AutoBVT</cp:lastModifiedBy>
  <cp:revision>8</cp:revision>
  <dcterms:created xsi:type="dcterms:W3CDTF">2020-06-24T06:41:00Z</dcterms:created>
  <dcterms:modified xsi:type="dcterms:W3CDTF">2020-07-02T02:29:00Z</dcterms:modified>
</cp:coreProperties>
</file>